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94"/>
      </w:tblGrid>
      <w:tr w:rsidR="00397B9D" w:rsidRPr="00445C82" w14:paraId="5AD0640B" w14:textId="77777777" w:rsidTr="009C2528">
        <w:tc>
          <w:tcPr>
            <w:tcW w:w="8494" w:type="dxa"/>
            <w:shd w:val="clear" w:color="auto" w:fill="EDEDED" w:themeFill="accent3" w:themeFillTint="33"/>
          </w:tcPr>
          <w:p w14:paraId="24FB614C" w14:textId="77777777" w:rsidR="00397B9D" w:rsidRPr="00445C82" w:rsidRDefault="00397B9D" w:rsidP="00420026">
            <w:pPr>
              <w:rPr>
                <w:rFonts w:ascii="UD デジタル 教科書体 NK-R" w:eastAsia="UD デジタル 教科書体 NK-R"/>
              </w:rPr>
            </w:pPr>
            <w:r w:rsidRPr="00445C82">
              <w:rPr>
                <w:rFonts w:ascii="UD デジタル 教科書体 NK-R" w:eastAsia="UD デジタル 教科書体 NK-R" w:hint="eastAsia"/>
              </w:rPr>
              <w:t>（３）事業遂行能力に関する事項</w:t>
            </w:r>
          </w:p>
        </w:tc>
      </w:tr>
      <w:tr w:rsidR="00397B9D" w:rsidRPr="00445C82" w14:paraId="37D10041" w14:textId="77777777" w:rsidTr="009C2528">
        <w:trPr>
          <w:trHeight w:val="12168"/>
        </w:trPr>
        <w:tc>
          <w:tcPr>
            <w:tcW w:w="8494" w:type="dxa"/>
          </w:tcPr>
          <w:p w14:paraId="7290CB37" w14:textId="321D4509" w:rsidR="00397B9D" w:rsidRPr="00445C82" w:rsidRDefault="00397B9D" w:rsidP="00420026">
            <w:pPr>
              <w:rPr>
                <w:rFonts w:ascii="UD デジタル 教科書体 NK-R" w:eastAsia="UD デジタル 教科書体 NK-R"/>
              </w:rPr>
            </w:pPr>
            <w:r w:rsidRPr="00445C82">
              <w:rPr>
                <w:rFonts w:ascii="UD デジタル 教科書体 NK-R" w:eastAsia="UD デジタル 教科書体 NK-R" w:hint="eastAsia"/>
              </w:rPr>
              <w:t>●事業スケジュール（基本設計、実施設計、建築確認申請、着工、引渡し、供用開始等の予定時期が確認できるよう記載すること。）</w:t>
            </w:r>
            <w:r w:rsidR="008A5FF1">
              <w:rPr>
                <w:rFonts w:ascii="UD デジタル 教科書体 NK-R" w:eastAsia="UD デジタル 教科書体 NK-R" w:hint="eastAsia"/>
              </w:rPr>
              <w:t>について、記載して下さい。</w:t>
            </w:r>
          </w:p>
        </w:tc>
      </w:tr>
    </w:tbl>
    <w:p w14:paraId="63E4608F" w14:textId="77777777" w:rsidR="009C2528" w:rsidRPr="004E0F89" w:rsidRDefault="009C2528" w:rsidP="009C2528">
      <w:pPr>
        <w:rPr>
          <w:rFonts w:ascii="UD デジタル 教科書体 NK-R" w:eastAsia="UD デジタル 教科書体 NK-R"/>
        </w:rPr>
      </w:pPr>
      <w:r w:rsidRPr="004E0F89">
        <w:rPr>
          <w:rFonts w:ascii="UD デジタル 教科書体 NK-R" w:eastAsia="UD デジタル 教科書体 NK-R" w:hint="eastAsia"/>
        </w:rPr>
        <w:t>注）A4版４枚以内（A3版可。A3版１枚でA４版２枚として換算）で記載すること。</w:t>
      </w:r>
    </w:p>
    <w:sectPr w:rsidR="009C2528" w:rsidRPr="004E0F89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907B6C6" w14:textId="77777777" w:rsidR="009C2528" w:rsidRDefault="009C2528" w:rsidP="009C2528">
      <w:r>
        <w:separator/>
      </w:r>
    </w:p>
  </w:endnote>
  <w:endnote w:type="continuationSeparator" w:id="0">
    <w:p w14:paraId="55C36267" w14:textId="77777777" w:rsidR="009C2528" w:rsidRDefault="009C2528" w:rsidP="009C25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D デジタル 教科書体 NK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B8242D" w14:textId="77777777" w:rsidR="009C2528" w:rsidRDefault="009C2528" w:rsidP="009C2528">
      <w:r>
        <w:separator/>
      </w:r>
    </w:p>
  </w:footnote>
  <w:footnote w:type="continuationSeparator" w:id="0">
    <w:p w14:paraId="26B0B81E" w14:textId="77777777" w:rsidR="009C2528" w:rsidRDefault="009C2528" w:rsidP="009C25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813221" w14:textId="77777777" w:rsidR="009C2528" w:rsidRDefault="009C2528" w:rsidP="009C2528">
    <w:pPr>
      <w:pStyle w:val="a4"/>
      <w:jc w:val="right"/>
      <w:rPr>
        <w:rFonts w:ascii="UD デジタル 教科書体 NK-R" w:eastAsia="UD デジタル 教科書体 NK-R"/>
      </w:rPr>
    </w:pPr>
  </w:p>
  <w:p w14:paraId="4948F301" w14:textId="5BB297C7" w:rsidR="009C2528" w:rsidRPr="009C2528" w:rsidRDefault="009C2528" w:rsidP="009C2528">
    <w:pPr>
      <w:pStyle w:val="a4"/>
      <w:jc w:val="right"/>
      <w:rPr>
        <w:rFonts w:ascii="UD デジタル 教科書体 NK-R" w:eastAsia="UD デジタル 教科書体 NK-R"/>
      </w:rPr>
    </w:pPr>
    <w:r w:rsidRPr="009C2528">
      <w:rPr>
        <w:rFonts w:ascii="UD デジタル 教科書体 NK-R" w:eastAsia="UD デジタル 教科書体 NK-R" w:hint="eastAsia"/>
      </w:rPr>
      <w:t>様式３－１</w:t>
    </w:r>
    <w:r w:rsidR="00FC0936">
      <w:rPr>
        <w:rFonts w:ascii="UD デジタル 教科書体 NK-R" w:eastAsia="UD デジタル 教科書体 NK-R" w:hint="eastAsia"/>
      </w:rPr>
      <w:t>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7B9D"/>
    <w:rsid w:val="00397B9D"/>
    <w:rsid w:val="00896719"/>
    <w:rsid w:val="008A5FF1"/>
    <w:rsid w:val="009C2528"/>
    <w:rsid w:val="00DE045C"/>
    <w:rsid w:val="00FC0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FE2355F"/>
  <w15:chartTrackingRefBased/>
  <w15:docId w15:val="{2301F975-9ABF-4C34-A1F5-2E86817365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97B9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97B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C252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C2528"/>
  </w:style>
  <w:style w:type="paragraph" w:styleId="a6">
    <w:name w:val="footer"/>
    <w:basedOn w:val="a"/>
    <w:link w:val="a7"/>
    <w:uiPriority w:val="99"/>
    <w:unhideWhenUsed/>
    <w:rsid w:val="009C252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C25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19</Words>
  <Characters>114</Characters>
  <Application>Microsoft Office Word</Application>
  <DocSecurity>0</DocSecurity>
  <Lines>1</Lines>
  <Paragraphs>1</Paragraphs>
  <ScaleCrop>false</ScaleCrop>
  <Company/>
  <LinksUpToDate>false</LinksUpToDate>
  <CharactersWithSpaces>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玉代勢 潤一</dc:creator>
  <cp:keywords/>
  <dc:description/>
  <cp:lastModifiedBy>玉代勢 潤一</cp:lastModifiedBy>
  <cp:revision>5</cp:revision>
  <dcterms:created xsi:type="dcterms:W3CDTF">2022-07-04T08:29:00Z</dcterms:created>
  <dcterms:modified xsi:type="dcterms:W3CDTF">2022-07-13T00:50:00Z</dcterms:modified>
</cp:coreProperties>
</file>